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1EE75" w14:textId="77777777" w:rsidR="009C439F" w:rsidRPr="00EE0AB6" w:rsidRDefault="009C439F" w:rsidP="009C439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E0AB6">
        <w:rPr>
          <w:rFonts w:ascii="Arial" w:hAnsi="Arial" w:cs="Arial"/>
          <w:b/>
          <w:bCs/>
          <w:caps/>
          <w:sz w:val="32"/>
          <w:szCs w:val="32"/>
        </w:rPr>
        <w:t>собрание депутатов</w:t>
      </w:r>
    </w:p>
    <w:p w14:paraId="0E45EC0D" w14:textId="77777777" w:rsidR="009C439F" w:rsidRPr="00EE0AB6" w:rsidRDefault="009C439F" w:rsidP="009C439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E0AB6">
        <w:rPr>
          <w:rFonts w:ascii="Arial" w:hAnsi="Arial" w:cs="Arial"/>
          <w:b/>
          <w:bCs/>
          <w:caps/>
          <w:sz w:val="32"/>
          <w:szCs w:val="32"/>
        </w:rPr>
        <w:t>ДИЧНЯНСКОГО СЕЛЬСОВЕТА</w:t>
      </w:r>
    </w:p>
    <w:p w14:paraId="2B7D77C8" w14:textId="77777777" w:rsidR="009C439F" w:rsidRPr="00EE0AB6" w:rsidRDefault="009C439F" w:rsidP="009C439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  <w:r w:rsidRPr="00EE0AB6">
        <w:rPr>
          <w:rFonts w:ascii="Arial" w:hAnsi="Arial" w:cs="Arial"/>
          <w:b/>
          <w:bCs/>
          <w:caps/>
          <w:sz w:val="32"/>
          <w:szCs w:val="32"/>
        </w:rPr>
        <w:t>КУРЧАТОВСКОГО Района</w:t>
      </w:r>
    </w:p>
    <w:p w14:paraId="0768EAF5" w14:textId="77777777" w:rsidR="009C439F" w:rsidRPr="00EE0AB6" w:rsidRDefault="009C439F" w:rsidP="009C439F">
      <w:pPr>
        <w:jc w:val="center"/>
        <w:rPr>
          <w:rFonts w:ascii="Arial" w:hAnsi="Arial" w:cs="Arial"/>
          <w:b/>
          <w:bCs/>
          <w:caps/>
          <w:sz w:val="32"/>
          <w:szCs w:val="32"/>
        </w:rPr>
      </w:pPr>
    </w:p>
    <w:p w14:paraId="5F0A6E6D" w14:textId="77777777" w:rsidR="009C439F" w:rsidRPr="00EE0AB6" w:rsidRDefault="009C439F" w:rsidP="009C439F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0AB6">
        <w:rPr>
          <w:rFonts w:ascii="Arial" w:hAnsi="Arial" w:cs="Arial"/>
          <w:b/>
          <w:bCs/>
          <w:sz w:val="32"/>
          <w:szCs w:val="32"/>
        </w:rPr>
        <w:t>РЕШЕНИЕ</w:t>
      </w:r>
    </w:p>
    <w:p w14:paraId="3106499B" w14:textId="5D2E685E" w:rsidR="009C439F" w:rsidRPr="00EE0AB6" w:rsidRDefault="009C439F" w:rsidP="00E11025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EE0AB6">
        <w:rPr>
          <w:rFonts w:ascii="Arial" w:hAnsi="Arial" w:cs="Arial"/>
          <w:b/>
          <w:bCs/>
          <w:sz w:val="32"/>
          <w:szCs w:val="32"/>
        </w:rPr>
        <w:t>от</w:t>
      </w:r>
      <w:r w:rsidR="00E11025">
        <w:rPr>
          <w:rFonts w:ascii="Arial" w:hAnsi="Arial" w:cs="Arial"/>
          <w:b/>
          <w:bCs/>
          <w:sz w:val="32"/>
          <w:szCs w:val="32"/>
        </w:rPr>
        <w:t xml:space="preserve"> 25 декабря</w:t>
      </w:r>
      <w:r w:rsidRPr="00EE0AB6">
        <w:rPr>
          <w:rFonts w:ascii="Arial" w:hAnsi="Arial" w:cs="Arial"/>
          <w:b/>
          <w:bCs/>
          <w:sz w:val="32"/>
          <w:szCs w:val="32"/>
        </w:rPr>
        <w:t xml:space="preserve"> 2023 года № </w:t>
      </w:r>
      <w:r w:rsidR="00E11025">
        <w:rPr>
          <w:rFonts w:ascii="Arial" w:hAnsi="Arial" w:cs="Arial"/>
          <w:b/>
          <w:bCs/>
          <w:sz w:val="32"/>
          <w:szCs w:val="32"/>
        </w:rPr>
        <w:t>79</w:t>
      </w:r>
    </w:p>
    <w:p w14:paraId="59429746" w14:textId="77777777" w:rsidR="009C439F" w:rsidRPr="00EE0AB6" w:rsidRDefault="009C439F" w:rsidP="00E11025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AB23BB5" w14:textId="77777777" w:rsidR="009C439F" w:rsidRPr="00EE0AB6" w:rsidRDefault="009C439F" w:rsidP="00E11025">
      <w:pPr>
        <w:jc w:val="center"/>
        <w:rPr>
          <w:rFonts w:ascii="Arial" w:hAnsi="Arial" w:cs="Arial"/>
          <w:b/>
          <w:sz w:val="32"/>
          <w:szCs w:val="32"/>
        </w:rPr>
      </w:pPr>
      <w:r w:rsidRPr="00EE0AB6">
        <w:rPr>
          <w:rFonts w:ascii="Arial" w:hAnsi="Arial" w:cs="Arial"/>
          <w:b/>
          <w:sz w:val="32"/>
          <w:szCs w:val="32"/>
        </w:rPr>
        <w:t>О внесении изменений и дополнений</w:t>
      </w:r>
    </w:p>
    <w:p w14:paraId="52A98271" w14:textId="77777777" w:rsidR="009C439F" w:rsidRPr="00EE0AB6" w:rsidRDefault="009C439F" w:rsidP="00E11025">
      <w:pPr>
        <w:jc w:val="center"/>
        <w:rPr>
          <w:rFonts w:ascii="Arial" w:hAnsi="Arial" w:cs="Arial"/>
          <w:b/>
          <w:sz w:val="32"/>
          <w:szCs w:val="32"/>
        </w:rPr>
      </w:pPr>
      <w:r w:rsidRPr="00EE0AB6">
        <w:rPr>
          <w:rFonts w:ascii="Arial" w:hAnsi="Arial" w:cs="Arial"/>
          <w:b/>
          <w:sz w:val="32"/>
          <w:szCs w:val="32"/>
        </w:rPr>
        <w:t>в Устав муниципального образования</w:t>
      </w:r>
    </w:p>
    <w:p w14:paraId="4BFE1446" w14:textId="77777777" w:rsidR="009C439F" w:rsidRPr="00EE0AB6" w:rsidRDefault="009C439F" w:rsidP="00E11025">
      <w:pPr>
        <w:jc w:val="center"/>
        <w:rPr>
          <w:rFonts w:ascii="Arial" w:hAnsi="Arial" w:cs="Arial"/>
          <w:b/>
          <w:sz w:val="32"/>
          <w:szCs w:val="32"/>
        </w:rPr>
      </w:pPr>
      <w:r w:rsidRPr="00EE0AB6">
        <w:rPr>
          <w:rFonts w:ascii="Arial" w:hAnsi="Arial" w:cs="Arial"/>
          <w:b/>
          <w:sz w:val="32"/>
          <w:szCs w:val="32"/>
        </w:rPr>
        <w:t>«</w:t>
      </w:r>
      <w:proofErr w:type="spellStart"/>
      <w:r w:rsidRPr="00EE0AB6">
        <w:rPr>
          <w:rFonts w:ascii="Arial" w:hAnsi="Arial" w:cs="Arial"/>
          <w:b/>
          <w:sz w:val="32"/>
          <w:szCs w:val="32"/>
        </w:rPr>
        <w:t>Дичнянский</w:t>
      </w:r>
      <w:proofErr w:type="spellEnd"/>
      <w:r w:rsidRPr="00EE0AB6">
        <w:rPr>
          <w:rFonts w:ascii="Arial" w:hAnsi="Arial" w:cs="Arial"/>
          <w:b/>
          <w:sz w:val="32"/>
          <w:szCs w:val="32"/>
        </w:rPr>
        <w:t xml:space="preserve"> сельсовет»</w:t>
      </w:r>
    </w:p>
    <w:p w14:paraId="6D5C987E" w14:textId="77777777" w:rsidR="009C439F" w:rsidRPr="00EE0AB6" w:rsidRDefault="009C439F" w:rsidP="00E11025">
      <w:pPr>
        <w:jc w:val="center"/>
        <w:rPr>
          <w:rFonts w:ascii="Arial" w:hAnsi="Arial" w:cs="Arial"/>
          <w:b/>
          <w:sz w:val="32"/>
          <w:szCs w:val="32"/>
        </w:rPr>
      </w:pPr>
      <w:r w:rsidRPr="00EE0AB6">
        <w:rPr>
          <w:rFonts w:ascii="Arial" w:hAnsi="Arial" w:cs="Arial"/>
          <w:b/>
          <w:sz w:val="32"/>
          <w:szCs w:val="32"/>
        </w:rPr>
        <w:t>Курчатовского района Курской области</w:t>
      </w:r>
    </w:p>
    <w:p w14:paraId="14531C87" w14:textId="77777777" w:rsidR="009C439F" w:rsidRPr="00EE0AB6" w:rsidRDefault="009C439F" w:rsidP="009C439F">
      <w:pPr>
        <w:jc w:val="center"/>
        <w:rPr>
          <w:rFonts w:ascii="Arial" w:hAnsi="Arial" w:cs="Arial"/>
          <w:sz w:val="28"/>
          <w:szCs w:val="28"/>
        </w:rPr>
      </w:pPr>
    </w:p>
    <w:p w14:paraId="537A192B" w14:textId="77777777" w:rsidR="009C439F" w:rsidRPr="00EE0AB6" w:rsidRDefault="009C439F" w:rsidP="009C439F">
      <w:pPr>
        <w:ind w:firstLine="708"/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>В целях приведения в соответствие с действующим законодательством Устава муниципального образования «</w:t>
      </w:r>
      <w:proofErr w:type="spellStart"/>
      <w:r w:rsidRPr="00EE0AB6">
        <w:rPr>
          <w:rFonts w:ascii="Arial" w:hAnsi="Arial" w:cs="Arial"/>
        </w:rPr>
        <w:t>Дичнянский</w:t>
      </w:r>
      <w:proofErr w:type="spellEnd"/>
      <w:r w:rsidRPr="00EE0AB6">
        <w:rPr>
          <w:rFonts w:ascii="Arial" w:hAnsi="Arial" w:cs="Arial"/>
        </w:rPr>
        <w:t xml:space="preserve"> сельсовет» Курчатовского района Курской области (с последующими изменениями и дополнениями), руководствуясь пунктом 1 части 1 статьи 17 Федерального закона от 06 октября 2003 года №131-ФЗ «Об общих принципах организации местного самоуправления в Российской Федерации» (с последующими изменениями и дополнениями), Уставом муниципального образования «</w:t>
      </w:r>
      <w:proofErr w:type="spellStart"/>
      <w:r w:rsidRPr="00EE0AB6">
        <w:rPr>
          <w:rFonts w:ascii="Arial" w:hAnsi="Arial" w:cs="Arial"/>
        </w:rPr>
        <w:t>Дичнянский</w:t>
      </w:r>
      <w:proofErr w:type="spellEnd"/>
      <w:r w:rsidRPr="00EE0AB6">
        <w:rPr>
          <w:rFonts w:ascii="Arial" w:hAnsi="Arial" w:cs="Arial"/>
        </w:rPr>
        <w:t xml:space="preserve"> сельсовет» Курчатовского района Курской области, Собрание депутатов </w:t>
      </w:r>
      <w:proofErr w:type="spellStart"/>
      <w:r w:rsidRPr="00EE0AB6">
        <w:rPr>
          <w:rFonts w:ascii="Arial" w:hAnsi="Arial" w:cs="Arial"/>
        </w:rPr>
        <w:t>Дичнянского</w:t>
      </w:r>
      <w:proofErr w:type="spellEnd"/>
      <w:r w:rsidRPr="00EE0AB6">
        <w:rPr>
          <w:rFonts w:ascii="Arial" w:hAnsi="Arial" w:cs="Arial"/>
        </w:rPr>
        <w:t xml:space="preserve"> сельсовета Курчатовского района</w:t>
      </w:r>
    </w:p>
    <w:p w14:paraId="0E247452" w14:textId="77777777" w:rsidR="009C439F" w:rsidRPr="00EE0AB6" w:rsidRDefault="009C439F" w:rsidP="009C439F">
      <w:pPr>
        <w:ind w:firstLine="708"/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>РЕШИЛО:</w:t>
      </w:r>
    </w:p>
    <w:p w14:paraId="278F1E45" w14:textId="77777777" w:rsidR="009C439F" w:rsidRPr="00AD2D46" w:rsidRDefault="009C439F" w:rsidP="009C439F">
      <w:pPr>
        <w:pStyle w:val="aa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43312C">
        <w:rPr>
          <w:rFonts w:ascii="Arial" w:hAnsi="Arial" w:cs="Arial"/>
          <w:b/>
          <w:bCs/>
          <w:sz w:val="24"/>
          <w:szCs w:val="24"/>
        </w:rPr>
        <w:t>1)</w:t>
      </w:r>
      <w:r w:rsidRPr="00AD2D46">
        <w:rPr>
          <w:rFonts w:ascii="Arial" w:hAnsi="Arial" w:cs="Arial"/>
          <w:color w:val="FF0000"/>
          <w:sz w:val="24"/>
          <w:szCs w:val="24"/>
        </w:rPr>
        <w:t xml:space="preserve"> </w:t>
      </w:r>
      <w:r w:rsidRPr="00AD2D46">
        <w:rPr>
          <w:rFonts w:ascii="Arial" w:hAnsi="Arial" w:cs="Arial"/>
          <w:sz w:val="24"/>
          <w:szCs w:val="24"/>
        </w:rPr>
        <w:t xml:space="preserve">в пункте </w:t>
      </w:r>
      <w:r>
        <w:rPr>
          <w:rFonts w:ascii="Arial" w:hAnsi="Arial" w:cs="Arial"/>
          <w:sz w:val="24"/>
          <w:szCs w:val="24"/>
        </w:rPr>
        <w:t>8</w:t>
      </w:r>
      <w:r w:rsidRPr="00AD2D46">
        <w:rPr>
          <w:rFonts w:ascii="Arial" w:hAnsi="Arial" w:cs="Arial"/>
          <w:sz w:val="24"/>
          <w:szCs w:val="24"/>
        </w:rPr>
        <w:t xml:space="preserve"> части 1 </w:t>
      </w:r>
      <w:r w:rsidRPr="00C548A3">
        <w:rPr>
          <w:rFonts w:ascii="Arial" w:hAnsi="Arial" w:cs="Arial"/>
          <w:b/>
          <w:bCs/>
          <w:sz w:val="24"/>
          <w:szCs w:val="24"/>
        </w:rPr>
        <w:t>статьи 5</w:t>
      </w:r>
      <w:r w:rsidRPr="00AD2D46">
        <w:rPr>
          <w:rFonts w:ascii="Arial" w:hAnsi="Arial" w:cs="Arial"/>
          <w:sz w:val="24"/>
          <w:szCs w:val="24"/>
        </w:rPr>
        <w:t xml:space="preserve"> «</w:t>
      </w:r>
      <w:r w:rsidRPr="00AD2D46">
        <w:rPr>
          <w:rFonts w:ascii="Arial" w:hAnsi="Arial" w:cs="Arial"/>
          <w:bCs/>
          <w:sz w:val="24"/>
          <w:szCs w:val="24"/>
        </w:rPr>
        <w:t xml:space="preserve">Полномочия органов местного самоуправления </w:t>
      </w:r>
      <w:proofErr w:type="spellStart"/>
      <w:r>
        <w:rPr>
          <w:rFonts w:ascii="Arial" w:hAnsi="Arial" w:cs="Arial"/>
          <w:bCs/>
          <w:sz w:val="24"/>
          <w:szCs w:val="24"/>
        </w:rPr>
        <w:t>Дичнянского</w:t>
      </w:r>
      <w:proofErr w:type="spellEnd"/>
      <w:r w:rsidRPr="00AD2D46">
        <w:rPr>
          <w:rFonts w:ascii="Arial" w:hAnsi="Arial" w:cs="Arial"/>
          <w:bCs/>
          <w:sz w:val="24"/>
          <w:szCs w:val="24"/>
        </w:rPr>
        <w:t xml:space="preserve"> сельсовета по решению вопросов местного значения» слова «</w:t>
      </w:r>
      <w:r w:rsidRPr="00AD2D46">
        <w:rPr>
          <w:rFonts w:ascii="Arial" w:hAnsi="Arial" w:cs="Arial"/>
          <w:sz w:val="24"/>
          <w:szCs w:val="24"/>
        </w:rPr>
        <w:t>внешнеэкономических связей в соответствии с федеральными законами;» заменить словами «внешнеэкономических связей  в  соответствии с Федеральным законом от 06 октября 2003 года № 131-ФЗ «Об общих принципах организации местного самоуправления в Российской Федерации»;»;</w:t>
      </w:r>
    </w:p>
    <w:p w14:paraId="3889048C" w14:textId="77777777" w:rsidR="009C439F" w:rsidRPr="00AD2D46" w:rsidRDefault="009C439F" w:rsidP="009C439F">
      <w:pPr>
        <w:pStyle w:val="a5"/>
        <w:ind w:left="57" w:firstLine="709"/>
        <w:contextualSpacing w:val="0"/>
        <w:jc w:val="both"/>
        <w:rPr>
          <w:rFonts w:ascii="Arial" w:hAnsi="Arial" w:cs="Arial"/>
        </w:rPr>
      </w:pPr>
      <w:r w:rsidRPr="0043312C">
        <w:rPr>
          <w:rFonts w:ascii="Arial" w:hAnsi="Arial" w:cs="Arial"/>
          <w:b/>
          <w:bCs/>
        </w:rPr>
        <w:t>2) в статье 9</w:t>
      </w:r>
      <w:r w:rsidRPr="00AD2D46">
        <w:rPr>
          <w:rFonts w:ascii="Arial" w:hAnsi="Arial" w:cs="Arial"/>
        </w:rPr>
        <w:t xml:space="preserve"> «Местный референдум»:</w:t>
      </w:r>
    </w:p>
    <w:p w14:paraId="7B8053A2" w14:textId="77777777" w:rsidR="009C439F" w:rsidRPr="00AD2D46" w:rsidRDefault="009C439F" w:rsidP="009C439F">
      <w:pPr>
        <w:pStyle w:val="a3"/>
        <w:ind w:left="57" w:firstLine="709"/>
        <w:jc w:val="both"/>
        <w:rPr>
          <w:rFonts w:ascii="Arial" w:hAnsi="Arial" w:cs="Arial"/>
          <w:sz w:val="24"/>
          <w:szCs w:val="24"/>
        </w:rPr>
      </w:pPr>
      <w:r w:rsidRPr="00AD2D46">
        <w:rPr>
          <w:rFonts w:ascii="Arial" w:hAnsi="Arial" w:cs="Arial"/>
          <w:sz w:val="24"/>
          <w:szCs w:val="24"/>
        </w:rPr>
        <w:t xml:space="preserve">а) в абзаце 1 части 4 слова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 w:rsidRPr="00AD2D46">
        <w:rPr>
          <w:rFonts w:ascii="Arial" w:hAnsi="Arial" w:cs="Arial"/>
          <w:sz w:val="24"/>
          <w:szCs w:val="24"/>
        </w:rPr>
        <w:t xml:space="preserve"> сельсовета в соответствии с федеральным законом» заменить словами «сбор подписей в поддержку данной инициативы, количество которых устанавливается законом Курской области и не может превышать 5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14:paraId="051579D2" w14:textId="77777777" w:rsidR="009C439F" w:rsidRPr="00AD2D46" w:rsidRDefault="009C439F" w:rsidP="009C439F">
      <w:pPr>
        <w:pStyle w:val="a3"/>
        <w:ind w:left="57" w:firstLine="709"/>
        <w:jc w:val="both"/>
        <w:rPr>
          <w:rFonts w:ascii="Arial" w:hAnsi="Arial" w:cs="Arial"/>
          <w:sz w:val="24"/>
          <w:szCs w:val="24"/>
        </w:rPr>
      </w:pPr>
      <w:r w:rsidRPr="00AD2D46">
        <w:rPr>
          <w:rFonts w:ascii="Arial" w:hAnsi="Arial" w:cs="Arial"/>
          <w:sz w:val="24"/>
          <w:szCs w:val="24"/>
        </w:rPr>
        <w:t>б) в абзаце 2 части 5 слова «осуществляется Администрацией Курской области» заменить словами «осуществляется исполнительным органом Курской области</w:t>
      </w:r>
      <w:r>
        <w:rPr>
          <w:rFonts w:ascii="Arial" w:hAnsi="Arial" w:cs="Arial"/>
          <w:sz w:val="24"/>
          <w:szCs w:val="24"/>
        </w:rPr>
        <w:t xml:space="preserve"> или иным органом, на который судом возложено обеспечение проведения местного референдума</w:t>
      </w:r>
      <w:r w:rsidRPr="00AD2D46">
        <w:rPr>
          <w:rFonts w:ascii="Arial" w:hAnsi="Arial" w:cs="Arial"/>
          <w:sz w:val="24"/>
          <w:szCs w:val="24"/>
        </w:rPr>
        <w:t>»;</w:t>
      </w:r>
    </w:p>
    <w:p w14:paraId="23EF2C75" w14:textId="77777777" w:rsidR="009C439F" w:rsidRPr="00AD2D46" w:rsidRDefault="009C439F" w:rsidP="009C439F">
      <w:pPr>
        <w:pStyle w:val="a3"/>
        <w:ind w:left="57" w:firstLine="709"/>
        <w:jc w:val="both"/>
        <w:rPr>
          <w:rFonts w:ascii="Arial" w:hAnsi="Arial" w:cs="Arial"/>
          <w:sz w:val="24"/>
          <w:szCs w:val="24"/>
        </w:rPr>
      </w:pPr>
      <w:r w:rsidRPr="0043312C">
        <w:rPr>
          <w:rFonts w:ascii="Arial" w:hAnsi="Arial" w:cs="Arial"/>
          <w:b/>
          <w:bCs/>
          <w:sz w:val="24"/>
          <w:szCs w:val="24"/>
        </w:rPr>
        <w:t>3)</w:t>
      </w:r>
      <w:r w:rsidRPr="00AD2D46">
        <w:rPr>
          <w:rFonts w:ascii="Arial" w:hAnsi="Arial" w:cs="Arial"/>
          <w:sz w:val="24"/>
          <w:szCs w:val="24"/>
        </w:rPr>
        <w:t xml:space="preserve"> в части 7 </w:t>
      </w:r>
      <w:r w:rsidRPr="0043312C">
        <w:rPr>
          <w:rFonts w:ascii="Arial" w:hAnsi="Arial" w:cs="Arial"/>
          <w:b/>
          <w:bCs/>
          <w:sz w:val="24"/>
          <w:szCs w:val="24"/>
        </w:rPr>
        <w:t>статьи 11</w:t>
      </w:r>
      <w:r w:rsidRPr="00AD2D46">
        <w:rPr>
          <w:rFonts w:ascii="Arial" w:hAnsi="Arial" w:cs="Arial"/>
          <w:sz w:val="24"/>
          <w:szCs w:val="24"/>
        </w:rPr>
        <w:t xml:space="preserve"> «Голосование по отзыву депутата Собрания депутатов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 w:rsidRPr="00AD2D46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Курчатовского</w:t>
      </w:r>
      <w:r w:rsidRPr="00AD2D46">
        <w:rPr>
          <w:rFonts w:ascii="Arial" w:hAnsi="Arial" w:cs="Arial"/>
          <w:sz w:val="24"/>
          <w:szCs w:val="24"/>
        </w:rPr>
        <w:t xml:space="preserve"> района, Главы </w:t>
      </w:r>
      <w:proofErr w:type="spellStart"/>
      <w:r>
        <w:rPr>
          <w:rFonts w:ascii="Arial" w:hAnsi="Arial" w:cs="Arial"/>
          <w:sz w:val="24"/>
          <w:szCs w:val="24"/>
        </w:rPr>
        <w:t>Дичнянского</w:t>
      </w:r>
      <w:proofErr w:type="spellEnd"/>
      <w:r w:rsidRPr="00AD2D46">
        <w:rPr>
          <w:rFonts w:ascii="Arial" w:hAnsi="Arial" w:cs="Arial"/>
          <w:sz w:val="24"/>
          <w:szCs w:val="24"/>
        </w:rPr>
        <w:t xml:space="preserve"> сельсовета </w:t>
      </w:r>
      <w:r>
        <w:rPr>
          <w:rFonts w:ascii="Arial" w:hAnsi="Arial" w:cs="Arial"/>
          <w:sz w:val="24"/>
          <w:szCs w:val="24"/>
        </w:rPr>
        <w:t>Курчатовского</w:t>
      </w:r>
      <w:r w:rsidRPr="00AD2D46">
        <w:rPr>
          <w:rFonts w:ascii="Arial" w:hAnsi="Arial" w:cs="Arial"/>
          <w:sz w:val="24"/>
          <w:szCs w:val="24"/>
        </w:rPr>
        <w:t xml:space="preserve"> района» слова «в количестве двух процентов от числа избирателей, зарегистрированных соответственно в избирательном округе, </w:t>
      </w:r>
      <w:proofErr w:type="spellStart"/>
      <w:r>
        <w:rPr>
          <w:rFonts w:ascii="Arial" w:hAnsi="Arial" w:cs="Arial"/>
          <w:sz w:val="24"/>
          <w:szCs w:val="24"/>
        </w:rPr>
        <w:lastRenderedPageBreak/>
        <w:t>Дичнянского</w:t>
      </w:r>
      <w:proofErr w:type="spellEnd"/>
      <w:r w:rsidRPr="00AD2D46">
        <w:rPr>
          <w:rFonts w:ascii="Arial" w:hAnsi="Arial" w:cs="Arial"/>
          <w:sz w:val="24"/>
          <w:szCs w:val="24"/>
        </w:rPr>
        <w:t xml:space="preserve"> сельсовете» заменить словами «в количестве </w:t>
      </w:r>
      <w:r>
        <w:rPr>
          <w:rFonts w:ascii="Arial" w:hAnsi="Arial" w:cs="Arial"/>
          <w:sz w:val="24"/>
          <w:szCs w:val="24"/>
        </w:rPr>
        <w:t>5</w:t>
      </w:r>
      <w:r w:rsidRPr="00AD2D46">
        <w:rPr>
          <w:rFonts w:ascii="Arial" w:hAnsi="Arial" w:cs="Arial"/>
          <w:sz w:val="24"/>
          <w:szCs w:val="24"/>
        </w:rPr>
        <w:t xml:space="preserve"> процентов от числа участников референдума, зарегистрированных на территории проведения референдума в соответствии с частью 9 статьи 17 Закона Курской области от 03 декабря 2009 года №106-ЗКО «Кодекс Курской области о выборах и референдумах», но не может быть менее 25 подписей»;</w:t>
      </w:r>
    </w:p>
    <w:p w14:paraId="29893CB4" w14:textId="77777777" w:rsidR="009C439F" w:rsidRPr="00AD2D46" w:rsidRDefault="009C439F" w:rsidP="009C439F">
      <w:pPr>
        <w:pStyle w:val="a8"/>
        <w:spacing w:before="0" w:beforeAutospacing="0" w:after="0" w:afterAutospacing="0"/>
        <w:ind w:left="57" w:firstLine="709"/>
        <w:jc w:val="both"/>
        <w:rPr>
          <w:rFonts w:ascii="Arial" w:hAnsi="Arial" w:cs="Arial"/>
        </w:rPr>
      </w:pPr>
      <w:r w:rsidRPr="0043312C">
        <w:rPr>
          <w:rFonts w:ascii="Arial" w:hAnsi="Arial" w:cs="Arial"/>
          <w:b/>
          <w:bCs/>
        </w:rPr>
        <w:t>4)</w:t>
      </w:r>
      <w:r w:rsidRPr="00AD2D46">
        <w:rPr>
          <w:rFonts w:ascii="Arial" w:hAnsi="Arial" w:cs="Arial"/>
        </w:rPr>
        <w:t xml:space="preserve"> в части 3 </w:t>
      </w:r>
      <w:r w:rsidRPr="0043312C">
        <w:rPr>
          <w:rFonts w:ascii="Arial" w:hAnsi="Arial" w:cs="Arial"/>
          <w:b/>
          <w:bCs/>
        </w:rPr>
        <w:t>статьи 35</w:t>
      </w:r>
      <w:r w:rsidRPr="00AD2D46">
        <w:rPr>
          <w:rFonts w:ascii="Arial" w:hAnsi="Arial" w:cs="Arial"/>
          <w:bCs/>
        </w:rPr>
        <w:t xml:space="preserve"> «Условия и порядок прохождения муниципальной службы </w:t>
      </w:r>
      <w:proofErr w:type="spellStart"/>
      <w:r>
        <w:rPr>
          <w:rFonts w:ascii="Arial" w:hAnsi="Arial" w:cs="Arial"/>
          <w:bCs/>
        </w:rPr>
        <w:t>Дичнянского</w:t>
      </w:r>
      <w:proofErr w:type="spellEnd"/>
      <w:r w:rsidRPr="00AD2D46">
        <w:rPr>
          <w:rFonts w:ascii="Arial" w:hAnsi="Arial" w:cs="Arial"/>
          <w:bCs/>
        </w:rPr>
        <w:t xml:space="preserve"> сельсовета» слова </w:t>
      </w:r>
      <w:r w:rsidRPr="00AD2D46">
        <w:rPr>
          <w:rFonts w:ascii="Arial" w:hAnsi="Arial" w:cs="Arial"/>
        </w:rPr>
        <w:t xml:space="preserve">«, Избирательной комиссии </w:t>
      </w:r>
      <w:proofErr w:type="spellStart"/>
      <w:r>
        <w:rPr>
          <w:rFonts w:ascii="Arial" w:hAnsi="Arial" w:cs="Arial"/>
          <w:bCs/>
        </w:rPr>
        <w:t>Дичнянского</w:t>
      </w:r>
      <w:proofErr w:type="spellEnd"/>
      <w:r w:rsidRPr="00AD2D46">
        <w:rPr>
          <w:rFonts w:ascii="Arial" w:hAnsi="Arial" w:cs="Arial"/>
        </w:rPr>
        <w:t xml:space="preserve"> сельсовета </w:t>
      </w:r>
      <w:r>
        <w:rPr>
          <w:rFonts w:ascii="Arial" w:hAnsi="Arial" w:cs="Arial"/>
        </w:rPr>
        <w:t>Курчатовского</w:t>
      </w:r>
      <w:r w:rsidRPr="00AD2D46">
        <w:rPr>
          <w:rFonts w:ascii="Arial" w:hAnsi="Arial" w:cs="Arial"/>
        </w:rPr>
        <w:t xml:space="preserve"> района,» исключить;</w:t>
      </w:r>
    </w:p>
    <w:p w14:paraId="10EA81B6" w14:textId="77777777" w:rsidR="009C439F" w:rsidRPr="006B0723" w:rsidRDefault="009C439F" w:rsidP="009C439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43312C">
        <w:rPr>
          <w:rFonts w:ascii="Arial" w:hAnsi="Arial" w:cs="Arial"/>
          <w:b/>
        </w:rPr>
        <w:t>5)</w:t>
      </w:r>
      <w:r w:rsidRPr="000165CB">
        <w:rPr>
          <w:rFonts w:ascii="Arial" w:hAnsi="Arial" w:cs="Arial"/>
        </w:rPr>
        <w:t xml:space="preserve"> в </w:t>
      </w:r>
      <w:r w:rsidRPr="000165CB">
        <w:rPr>
          <w:rFonts w:ascii="Arial" w:hAnsi="Arial" w:cs="Arial"/>
          <w:bCs/>
        </w:rPr>
        <w:t xml:space="preserve">части </w:t>
      </w:r>
      <w:r w:rsidRPr="006B0723">
        <w:rPr>
          <w:rFonts w:ascii="Arial" w:hAnsi="Arial" w:cs="Arial"/>
          <w:bCs/>
        </w:rPr>
        <w:t xml:space="preserve">2 </w:t>
      </w:r>
      <w:r w:rsidRPr="0043312C">
        <w:rPr>
          <w:rFonts w:ascii="Arial" w:hAnsi="Arial" w:cs="Arial"/>
          <w:b/>
        </w:rPr>
        <w:t>статьи 56</w:t>
      </w:r>
      <w:r w:rsidRPr="006B0723">
        <w:rPr>
          <w:rFonts w:ascii="Arial" w:hAnsi="Arial" w:cs="Arial"/>
          <w:bCs/>
        </w:rPr>
        <w:t xml:space="preserve"> «Контроль за деятельностью органов местного самоуправления </w:t>
      </w:r>
      <w:proofErr w:type="spellStart"/>
      <w:r w:rsidRPr="006B0723">
        <w:rPr>
          <w:rFonts w:ascii="Arial" w:hAnsi="Arial" w:cs="Arial"/>
          <w:bCs/>
        </w:rPr>
        <w:t>Дичнянского</w:t>
      </w:r>
      <w:proofErr w:type="spellEnd"/>
      <w:r w:rsidRPr="006B0723">
        <w:rPr>
          <w:rFonts w:ascii="Arial" w:hAnsi="Arial" w:cs="Arial"/>
          <w:bCs/>
        </w:rPr>
        <w:t xml:space="preserve"> сельсовета и должностных лиц местного самоуправления </w:t>
      </w:r>
      <w:proofErr w:type="spellStart"/>
      <w:r w:rsidRPr="006B0723">
        <w:rPr>
          <w:rFonts w:ascii="Arial" w:hAnsi="Arial" w:cs="Arial"/>
          <w:bCs/>
        </w:rPr>
        <w:t>Дичнянского</w:t>
      </w:r>
      <w:proofErr w:type="spellEnd"/>
      <w:r w:rsidRPr="006B0723">
        <w:rPr>
          <w:rFonts w:ascii="Arial" w:hAnsi="Arial" w:cs="Arial"/>
          <w:bCs/>
        </w:rPr>
        <w:t xml:space="preserve"> сельсовета» изложить в следующей редакции:</w:t>
      </w:r>
    </w:p>
    <w:p w14:paraId="0F7EDF10" w14:textId="77777777" w:rsidR="009C439F" w:rsidRDefault="009C439F" w:rsidP="009C439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6B0723">
        <w:rPr>
          <w:rFonts w:ascii="Arial" w:hAnsi="Arial" w:cs="Arial"/>
          <w:bCs/>
        </w:rPr>
        <w:t xml:space="preserve">«2. Органы (должностные лица) Администрации </w:t>
      </w:r>
      <w:proofErr w:type="spellStart"/>
      <w:r w:rsidRPr="006B0723">
        <w:rPr>
          <w:rFonts w:ascii="Arial" w:hAnsi="Arial" w:cs="Arial"/>
          <w:bCs/>
        </w:rPr>
        <w:t>Дичнянского</w:t>
      </w:r>
      <w:proofErr w:type="spellEnd"/>
      <w:r w:rsidRPr="006B0723">
        <w:rPr>
          <w:rFonts w:ascii="Arial" w:hAnsi="Arial" w:cs="Arial"/>
          <w:bCs/>
        </w:rPr>
        <w:t xml:space="preserve"> сельсове</w:t>
      </w:r>
      <w:r>
        <w:rPr>
          <w:rFonts w:ascii="Arial" w:hAnsi="Arial" w:cs="Arial"/>
          <w:bCs/>
        </w:rPr>
        <w:t>т</w:t>
      </w:r>
      <w:r w:rsidRPr="006B0723">
        <w:rPr>
          <w:rFonts w:ascii="Arial" w:hAnsi="Arial" w:cs="Arial"/>
          <w:bCs/>
        </w:rPr>
        <w:t>а Курчатовского района осуществляют внутренний муниципальный контроль в сфере бюджетных правоотношений в соответствии с Бюджетом кодекса Российской Федерации.»</w:t>
      </w:r>
    </w:p>
    <w:p w14:paraId="11402848" w14:textId="77777777" w:rsidR="009C439F" w:rsidRPr="00EE0AB6" w:rsidRDefault="009C439F" w:rsidP="009C439F">
      <w:pPr>
        <w:pStyle w:val="a8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6</w:t>
      </w:r>
      <w:r w:rsidRPr="00EE0AB6">
        <w:rPr>
          <w:rFonts w:ascii="Arial" w:hAnsi="Arial" w:cs="Arial"/>
          <w:b/>
        </w:rPr>
        <w:t>)</w:t>
      </w:r>
      <w:r w:rsidRPr="00EE0AB6">
        <w:rPr>
          <w:rFonts w:ascii="Arial" w:hAnsi="Arial" w:cs="Arial"/>
        </w:rPr>
        <w:t xml:space="preserve"> в </w:t>
      </w:r>
      <w:r w:rsidRPr="00EE0AB6">
        <w:rPr>
          <w:rFonts w:ascii="Arial" w:hAnsi="Arial" w:cs="Arial"/>
          <w:bCs/>
        </w:rPr>
        <w:t xml:space="preserve">абзаце 2 части 8 </w:t>
      </w:r>
      <w:r w:rsidRPr="00EE0AB6">
        <w:rPr>
          <w:rFonts w:ascii="Arial" w:hAnsi="Arial" w:cs="Arial"/>
          <w:b/>
          <w:bCs/>
        </w:rPr>
        <w:t>статьи 58</w:t>
      </w:r>
      <w:r w:rsidRPr="00EE0AB6">
        <w:rPr>
          <w:rFonts w:ascii="Arial" w:hAnsi="Arial" w:cs="Arial"/>
          <w:bCs/>
        </w:rPr>
        <w:t xml:space="preserve"> «Порядок принятия Устава </w:t>
      </w:r>
      <w:proofErr w:type="spellStart"/>
      <w:r w:rsidRPr="00EE0AB6">
        <w:rPr>
          <w:rFonts w:ascii="Arial" w:hAnsi="Arial" w:cs="Arial"/>
          <w:bCs/>
        </w:rPr>
        <w:t>Дичнянского</w:t>
      </w:r>
      <w:proofErr w:type="spellEnd"/>
      <w:r w:rsidRPr="00EE0AB6">
        <w:rPr>
          <w:rFonts w:ascii="Arial" w:hAnsi="Arial" w:cs="Arial"/>
          <w:bCs/>
        </w:rPr>
        <w:t xml:space="preserve"> сельсовета, решения о внесении изменений и (или) дополнений в Устав </w:t>
      </w:r>
      <w:proofErr w:type="spellStart"/>
      <w:r w:rsidRPr="00EE0AB6">
        <w:rPr>
          <w:rFonts w:ascii="Arial" w:hAnsi="Arial" w:cs="Arial"/>
          <w:bCs/>
        </w:rPr>
        <w:t>Дичнянского</w:t>
      </w:r>
      <w:proofErr w:type="spellEnd"/>
      <w:r w:rsidRPr="00EE0AB6">
        <w:rPr>
          <w:rFonts w:ascii="Arial" w:hAnsi="Arial" w:cs="Arial"/>
          <w:bCs/>
        </w:rPr>
        <w:t xml:space="preserve"> сельсовета» слова «предусмотренном частью 7» заменить словами «предусмотренном частью 6»;</w:t>
      </w:r>
    </w:p>
    <w:p w14:paraId="6555FFDC" w14:textId="77777777" w:rsidR="009C439F" w:rsidRPr="00EE0AB6" w:rsidRDefault="009C439F" w:rsidP="009C439F">
      <w:pPr>
        <w:pStyle w:val="article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43312C">
        <w:rPr>
          <w:rFonts w:ascii="Arial" w:hAnsi="Arial" w:cs="Arial"/>
          <w:b/>
        </w:rPr>
        <w:t>7)</w:t>
      </w:r>
      <w:r w:rsidRPr="006B0723">
        <w:rPr>
          <w:rFonts w:ascii="Arial" w:hAnsi="Arial" w:cs="Arial"/>
          <w:bCs/>
        </w:rPr>
        <w:t xml:space="preserve"> в абзаце 42 </w:t>
      </w:r>
      <w:r w:rsidRPr="0043312C">
        <w:rPr>
          <w:rFonts w:ascii="Arial" w:hAnsi="Arial" w:cs="Arial"/>
          <w:b/>
        </w:rPr>
        <w:t>статьи 59</w:t>
      </w:r>
      <w:r w:rsidRPr="00EE0AB6">
        <w:rPr>
          <w:rFonts w:ascii="Arial" w:hAnsi="Arial" w:cs="Arial"/>
          <w:bCs/>
        </w:rPr>
        <w:t xml:space="preserve"> «Приведение нормативных правовых актов органов местного самоуправления в соответствие с настоящим Уставом»</w:t>
      </w:r>
      <w:r>
        <w:rPr>
          <w:rFonts w:ascii="Arial" w:hAnsi="Arial" w:cs="Arial"/>
          <w:bCs/>
        </w:rPr>
        <w:t xml:space="preserve"> слова «от _______2023 года №_____» заменить словами «от 02 мая 2023года № 58».</w:t>
      </w:r>
    </w:p>
    <w:p w14:paraId="2F45937C" w14:textId="77777777" w:rsidR="009C439F" w:rsidRPr="00EE0AB6" w:rsidRDefault="009C439F" w:rsidP="009C439F">
      <w:pPr>
        <w:ind w:firstLine="709"/>
        <w:jc w:val="both"/>
        <w:rPr>
          <w:rFonts w:ascii="Arial" w:hAnsi="Arial" w:cs="Arial"/>
        </w:rPr>
      </w:pPr>
      <w:r w:rsidRPr="00EE0AB6">
        <w:rPr>
          <w:rFonts w:ascii="Arial" w:hAnsi="Arial" w:cs="Arial"/>
          <w:b/>
          <w:bCs/>
        </w:rPr>
        <w:t>2</w:t>
      </w:r>
      <w:r w:rsidRPr="00EE0AB6">
        <w:rPr>
          <w:rFonts w:ascii="Arial" w:hAnsi="Arial" w:cs="Arial"/>
        </w:rPr>
        <w:t xml:space="preserve">. Главе </w:t>
      </w:r>
      <w:proofErr w:type="spellStart"/>
      <w:r w:rsidRPr="00EE0AB6">
        <w:rPr>
          <w:rFonts w:ascii="Arial" w:hAnsi="Arial" w:cs="Arial"/>
        </w:rPr>
        <w:t>Дичнянского</w:t>
      </w:r>
      <w:proofErr w:type="spellEnd"/>
      <w:r w:rsidRPr="00EE0AB6">
        <w:rPr>
          <w:rFonts w:ascii="Arial" w:hAnsi="Arial" w:cs="Arial"/>
        </w:rPr>
        <w:t xml:space="preserve"> сельсовета Курчатовского района направить настоящее Решение в Управление Министерства юстиции России по Курской области в установленном федеральным законом порядке.</w:t>
      </w:r>
    </w:p>
    <w:p w14:paraId="1B37B97E" w14:textId="77777777" w:rsidR="009C439F" w:rsidRPr="00EE0AB6" w:rsidRDefault="009C439F" w:rsidP="009C439F">
      <w:pPr>
        <w:ind w:firstLine="709"/>
        <w:jc w:val="both"/>
        <w:rPr>
          <w:rFonts w:ascii="Arial" w:hAnsi="Arial" w:cs="Arial"/>
        </w:rPr>
      </w:pPr>
      <w:r w:rsidRPr="00EE0AB6">
        <w:rPr>
          <w:rFonts w:ascii="Arial" w:hAnsi="Arial" w:cs="Arial"/>
          <w:b/>
          <w:bCs/>
        </w:rPr>
        <w:t>3</w:t>
      </w:r>
      <w:r w:rsidRPr="00EE0AB6">
        <w:rPr>
          <w:rFonts w:ascii="Arial" w:hAnsi="Arial" w:cs="Arial"/>
        </w:rPr>
        <w:t>. Обнародовать настоящее решение после его государственной регистрации в течение семи дней со дня получения из Управления Министерства юстиции Российской Федерации по Курской области уведомления, предусмотренного частью 6 статьи 4 Федерального закона от 21 июля 2005 года № 97-ФЗ «О государственной регистрации уставов муниципальных образований» на трех информационных стендах, расположенных:</w:t>
      </w:r>
    </w:p>
    <w:p w14:paraId="43D3C827" w14:textId="77777777" w:rsidR="009C439F" w:rsidRPr="00EE0AB6" w:rsidRDefault="009C439F" w:rsidP="009C439F">
      <w:pPr>
        <w:ind w:firstLine="709"/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 xml:space="preserve">1-й – здание Администрации </w:t>
      </w:r>
      <w:proofErr w:type="spellStart"/>
      <w:r w:rsidRPr="00EE0AB6">
        <w:rPr>
          <w:rFonts w:ascii="Arial" w:hAnsi="Arial" w:cs="Arial"/>
        </w:rPr>
        <w:t>Дичнянского</w:t>
      </w:r>
      <w:proofErr w:type="spellEnd"/>
      <w:r w:rsidRPr="00EE0AB6">
        <w:rPr>
          <w:rFonts w:ascii="Arial" w:hAnsi="Arial" w:cs="Arial"/>
        </w:rPr>
        <w:t xml:space="preserve"> сельсовета Курчатовского района; </w:t>
      </w:r>
    </w:p>
    <w:p w14:paraId="2EB24E8B" w14:textId="77777777" w:rsidR="009C439F" w:rsidRPr="00EE0AB6" w:rsidRDefault="009C439F" w:rsidP="009C439F">
      <w:pPr>
        <w:ind w:firstLine="709"/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 xml:space="preserve">2-й – здание МКУ «ЦК и Д» </w:t>
      </w:r>
      <w:proofErr w:type="spellStart"/>
      <w:r w:rsidRPr="00EE0AB6">
        <w:rPr>
          <w:rFonts w:ascii="Arial" w:hAnsi="Arial" w:cs="Arial"/>
        </w:rPr>
        <w:t>Дичнянского</w:t>
      </w:r>
      <w:proofErr w:type="spellEnd"/>
      <w:r w:rsidRPr="00EE0AB6">
        <w:rPr>
          <w:rFonts w:ascii="Arial" w:hAnsi="Arial" w:cs="Arial"/>
        </w:rPr>
        <w:t xml:space="preserve"> сельсовета с. </w:t>
      </w:r>
      <w:proofErr w:type="spellStart"/>
      <w:r w:rsidRPr="00EE0AB6">
        <w:rPr>
          <w:rFonts w:ascii="Arial" w:hAnsi="Arial" w:cs="Arial"/>
        </w:rPr>
        <w:t>Дичня</w:t>
      </w:r>
      <w:proofErr w:type="spellEnd"/>
      <w:r w:rsidRPr="00EE0AB6">
        <w:rPr>
          <w:rFonts w:ascii="Arial" w:hAnsi="Arial" w:cs="Arial"/>
        </w:rPr>
        <w:t>;</w:t>
      </w:r>
    </w:p>
    <w:p w14:paraId="097C0430" w14:textId="77777777" w:rsidR="009C439F" w:rsidRPr="00EE0AB6" w:rsidRDefault="009C439F" w:rsidP="009C439F">
      <w:pPr>
        <w:ind w:firstLine="709"/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 xml:space="preserve">3-й – магазин ЧП «Самойлова» у здания дома № 23 с. Успенка; </w:t>
      </w:r>
    </w:p>
    <w:p w14:paraId="75B9692B" w14:textId="77777777" w:rsidR="009C439F" w:rsidRPr="00EE0AB6" w:rsidRDefault="009C439F" w:rsidP="009C439F">
      <w:pPr>
        <w:ind w:firstLine="709"/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 xml:space="preserve">4-й – магазин ЧП «Березуцкая» в санатории «Курск» с. </w:t>
      </w:r>
      <w:proofErr w:type="spellStart"/>
      <w:r w:rsidRPr="00EE0AB6">
        <w:rPr>
          <w:rFonts w:ascii="Arial" w:hAnsi="Arial" w:cs="Arial"/>
        </w:rPr>
        <w:t>Дичня</w:t>
      </w:r>
      <w:proofErr w:type="spellEnd"/>
      <w:r w:rsidRPr="00EE0AB6">
        <w:rPr>
          <w:rFonts w:ascii="Arial" w:hAnsi="Arial" w:cs="Arial"/>
        </w:rPr>
        <w:t>.</w:t>
      </w:r>
    </w:p>
    <w:p w14:paraId="65049E9D" w14:textId="77777777" w:rsidR="009C439F" w:rsidRPr="00EE0AB6" w:rsidRDefault="009C439F" w:rsidP="009C439F">
      <w:pPr>
        <w:ind w:firstLine="709"/>
        <w:jc w:val="both"/>
        <w:rPr>
          <w:rFonts w:ascii="Arial" w:hAnsi="Arial" w:cs="Arial"/>
        </w:rPr>
      </w:pPr>
      <w:r w:rsidRPr="00EE0AB6">
        <w:rPr>
          <w:rFonts w:ascii="Arial" w:hAnsi="Arial" w:cs="Arial"/>
          <w:b/>
          <w:bCs/>
        </w:rPr>
        <w:t>4.</w:t>
      </w:r>
      <w:r w:rsidRPr="00EE0AB6">
        <w:rPr>
          <w:rFonts w:ascii="Arial" w:hAnsi="Arial" w:cs="Arial"/>
        </w:rPr>
        <w:t xml:space="preserve"> Настоящее Решение вступает в силу после его государственной регистрации с момента его официального опубликования (обнародования), за исключением пункта 2, который вступает в силу со дня подписания настоящего Решения.</w:t>
      </w:r>
    </w:p>
    <w:p w14:paraId="7D45E0F2" w14:textId="77777777" w:rsidR="009C439F" w:rsidRDefault="009C439F" w:rsidP="009C439F">
      <w:pPr>
        <w:jc w:val="both"/>
        <w:rPr>
          <w:rFonts w:ascii="Arial" w:hAnsi="Arial" w:cs="Arial"/>
        </w:rPr>
      </w:pPr>
    </w:p>
    <w:p w14:paraId="7CD3A40A" w14:textId="77777777" w:rsidR="009C439F" w:rsidRDefault="009C439F" w:rsidP="009C439F">
      <w:pPr>
        <w:jc w:val="both"/>
        <w:rPr>
          <w:rFonts w:ascii="Arial" w:hAnsi="Arial" w:cs="Arial"/>
        </w:rPr>
      </w:pPr>
    </w:p>
    <w:p w14:paraId="5E4904D9" w14:textId="77777777" w:rsidR="009C439F" w:rsidRPr="00EE0AB6" w:rsidRDefault="009C439F" w:rsidP="009C439F">
      <w:pPr>
        <w:jc w:val="both"/>
        <w:rPr>
          <w:rFonts w:ascii="Arial" w:hAnsi="Arial" w:cs="Arial"/>
        </w:rPr>
      </w:pPr>
    </w:p>
    <w:p w14:paraId="324BE45B" w14:textId="77777777" w:rsidR="009C439F" w:rsidRPr="00EE0AB6" w:rsidRDefault="009C439F" w:rsidP="009C439F">
      <w:pPr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>Председатель Собрания депутатов</w:t>
      </w:r>
    </w:p>
    <w:p w14:paraId="248443A3" w14:textId="77777777" w:rsidR="009C439F" w:rsidRPr="00EE0AB6" w:rsidRDefault="009C439F" w:rsidP="009C439F">
      <w:pPr>
        <w:jc w:val="both"/>
        <w:rPr>
          <w:rFonts w:ascii="Arial" w:hAnsi="Arial" w:cs="Arial"/>
        </w:rPr>
      </w:pPr>
      <w:proofErr w:type="spellStart"/>
      <w:r w:rsidRPr="00EE0AB6">
        <w:rPr>
          <w:rFonts w:ascii="Arial" w:hAnsi="Arial" w:cs="Arial"/>
        </w:rPr>
        <w:t>Дичнянского</w:t>
      </w:r>
      <w:proofErr w:type="spellEnd"/>
      <w:r w:rsidRPr="00EE0AB6">
        <w:rPr>
          <w:rFonts w:ascii="Arial" w:hAnsi="Arial" w:cs="Arial"/>
        </w:rPr>
        <w:t xml:space="preserve"> сельсовета</w:t>
      </w:r>
    </w:p>
    <w:p w14:paraId="0123901F" w14:textId="77777777" w:rsidR="009C439F" w:rsidRPr="00EE0AB6" w:rsidRDefault="009C439F" w:rsidP="009C439F">
      <w:pPr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 xml:space="preserve">Курчатовского района                                                     </w:t>
      </w:r>
      <w:r>
        <w:rPr>
          <w:rFonts w:ascii="Arial" w:hAnsi="Arial" w:cs="Arial"/>
        </w:rPr>
        <w:t xml:space="preserve">                 </w:t>
      </w:r>
      <w:r w:rsidRPr="00EE0AB6">
        <w:rPr>
          <w:rFonts w:ascii="Arial" w:hAnsi="Arial" w:cs="Arial"/>
        </w:rPr>
        <w:t xml:space="preserve">        Н.Я. Лещева</w:t>
      </w:r>
    </w:p>
    <w:p w14:paraId="4C5CA8D0" w14:textId="77777777" w:rsidR="009C439F" w:rsidRDefault="009C439F" w:rsidP="009C439F">
      <w:pPr>
        <w:jc w:val="both"/>
        <w:rPr>
          <w:rFonts w:ascii="Arial" w:hAnsi="Arial" w:cs="Arial"/>
        </w:rPr>
      </w:pPr>
    </w:p>
    <w:p w14:paraId="19C50C35" w14:textId="77777777" w:rsidR="009C439F" w:rsidRDefault="009C439F" w:rsidP="009C439F">
      <w:pPr>
        <w:jc w:val="both"/>
        <w:rPr>
          <w:rFonts w:ascii="Arial" w:hAnsi="Arial" w:cs="Arial"/>
        </w:rPr>
      </w:pPr>
    </w:p>
    <w:p w14:paraId="377207A0" w14:textId="77777777" w:rsidR="009C439F" w:rsidRPr="00EE0AB6" w:rsidRDefault="009C439F" w:rsidP="009C439F">
      <w:pPr>
        <w:jc w:val="both"/>
        <w:rPr>
          <w:rFonts w:ascii="Arial" w:hAnsi="Arial" w:cs="Arial"/>
        </w:rPr>
      </w:pPr>
    </w:p>
    <w:p w14:paraId="2C9B4BB5" w14:textId="77777777" w:rsidR="009C439F" w:rsidRPr="00EE0AB6" w:rsidRDefault="009C439F" w:rsidP="009C439F">
      <w:pPr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 xml:space="preserve">Глава </w:t>
      </w:r>
      <w:proofErr w:type="spellStart"/>
      <w:r w:rsidRPr="00EE0AB6">
        <w:rPr>
          <w:rFonts w:ascii="Arial" w:hAnsi="Arial" w:cs="Arial"/>
        </w:rPr>
        <w:t>Дичнянского</w:t>
      </w:r>
      <w:proofErr w:type="spellEnd"/>
      <w:r w:rsidRPr="00EE0AB6">
        <w:rPr>
          <w:rFonts w:ascii="Arial" w:hAnsi="Arial" w:cs="Arial"/>
        </w:rPr>
        <w:t xml:space="preserve"> сельсовета</w:t>
      </w:r>
    </w:p>
    <w:p w14:paraId="5CB43CA3" w14:textId="77777777" w:rsidR="009C439F" w:rsidRPr="00EE0AB6" w:rsidRDefault="009C439F" w:rsidP="009C439F">
      <w:pPr>
        <w:jc w:val="both"/>
        <w:rPr>
          <w:rFonts w:ascii="Arial" w:hAnsi="Arial" w:cs="Arial"/>
        </w:rPr>
      </w:pPr>
      <w:r w:rsidRPr="00EE0AB6">
        <w:rPr>
          <w:rFonts w:ascii="Arial" w:hAnsi="Arial" w:cs="Arial"/>
        </w:rPr>
        <w:t xml:space="preserve">Курчатовского района                                                  </w:t>
      </w:r>
      <w:r>
        <w:rPr>
          <w:rFonts w:ascii="Arial" w:hAnsi="Arial" w:cs="Arial"/>
        </w:rPr>
        <w:t xml:space="preserve">           </w:t>
      </w:r>
      <w:r w:rsidRPr="00EE0AB6">
        <w:rPr>
          <w:rFonts w:ascii="Arial" w:hAnsi="Arial" w:cs="Arial"/>
        </w:rPr>
        <w:t xml:space="preserve">                В.Н. Тарасов</w:t>
      </w:r>
    </w:p>
    <w:p w14:paraId="360CB0B9" w14:textId="77777777" w:rsidR="00516EAC" w:rsidRDefault="00516EAC"/>
    <w:sectPr w:rsidR="00516EAC" w:rsidSect="00EC29BF">
      <w:headerReference w:type="default" r:id="rId6"/>
      <w:pgSz w:w="11906" w:h="16838" w:code="9"/>
      <w:pgMar w:top="1134" w:right="1247" w:bottom="1134" w:left="153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20950" w14:textId="77777777" w:rsidR="009C439F" w:rsidRDefault="009C439F" w:rsidP="009C439F">
      <w:r>
        <w:separator/>
      </w:r>
    </w:p>
  </w:endnote>
  <w:endnote w:type="continuationSeparator" w:id="0">
    <w:p w14:paraId="3E8C928F" w14:textId="77777777" w:rsidR="009C439F" w:rsidRDefault="009C439F" w:rsidP="009C4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5B8F82" w14:textId="77777777" w:rsidR="009C439F" w:rsidRDefault="009C439F" w:rsidP="009C439F">
      <w:r>
        <w:separator/>
      </w:r>
    </w:p>
  </w:footnote>
  <w:footnote w:type="continuationSeparator" w:id="0">
    <w:p w14:paraId="43C9B415" w14:textId="77777777" w:rsidR="009C439F" w:rsidRDefault="009C439F" w:rsidP="009C4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729E9" w14:textId="77777777" w:rsidR="00E11025" w:rsidRDefault="00E11025" w:rsidP="001E0EE7">
    <w:pPr>
      <w:pStyle w:val="a6"/>
      <w:jc w:val="center"/>
    </w:pPr>
    <w:r>
      <w:fldChar w:fldCharType="begin"/>
    </w:r>
    <w:r>
      <w:instrText>PAGE   \* MERGE</w:instrText>
    </w:r>
    <w:r>
      <w:instrText>FORMAT</w:instrText>
    </w:r>
    <w:r>
      <w:fldChar w:fldCharType="separate"/>
    </w:r>
    <w:r>
      <w:rPr>
        <w:noProof/>
      </w:rPr>
      <w:t>5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39F"/>
    <w:rsid w:val="00516EAC"/>
    <w:rsid w:val="009C439F"/>
    <w:rsid w:val="00E1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51303E"/>
  <w15:chartTrackingRefBased/>
  <w15:docId w15:val="{66A541DC-556F-4726-BA1B-152D4CB82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439F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9C439F"/>
    <w:pPr>
      <w:ind w:firstLine="1134"/>
    </w:pPr>
    <w:rPr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C439F"/>
    <w:rPr>
      <w:rFonts w:ascii="Times New Roman" w:eastAsia="Times New Roman" w:hAnsi="Times New Roman" w:cs="Times New Roman"/>
      <w:kern w:val="0"/>
      <w:sz w:val="28"/>
      <w:szCs w:val="20"/>
      <w:lang w:eastAsia="ar-SA"/>
      <w14:ligatures w14:val="none"/>
    </w:rPr>
  </w:style>
  <w:style w:type="paragraph" w:styleId="a5">
    <w:name w:val="List Paragraph"/>
    <w:basedOn w:val="a"/>
    <w:uiPriority w:val="34"/>
    <w:qFormat/>
    <w:rsid w:val="009C439F"/>
    <w:pPr>
      <w:ind w:left="720"/>
      <w:contextualSpacing/>
    </w:pPr>
    <w:rPr>
      <w:kern w:val="2"/>
    </w:rPr>
  </w:style>
  <w:style w:type="paragraph" w:styleId="a6">
    <w:name w:val="header"/>
    <w:basedOn w:val="a"/>
    <w:link w:val="a7"/>
    <w:uiPriority w:val="99"/>
    <w:unhideWhenUsed/>
    <w:rsid w:val="009C43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C439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a8">
    <w:basedOn w:val="a"/>
    <w:next w:val="a9"/>
    <w:uiPriority w:val="99"/>
    <w:unhideWhenUsed/>
    <w:rsid w:val="009C43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9C439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a">
    <w:name w:val="No Spacing"/>
    <w:uiPriority w:val="99"/>
    <w:qFormat/>
    <w:rsid w:val="009C439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paragraph" w:styleId="a9">
    <w:name w:val="Normal (Web)"/>
    <w:basedOn w:val="a"/>
    <w:uiPriority w:val="99"/>
    <w:semiHidden/>
    <w:unhideWhenUsed/>
    <w:rsid w:val="009C439F"/>
  </w:style>
  <w:style w:type="paragraph" w:styleId="ab">
    <w:name w:val="footer"/>
    <w:basedOn w:val="a"/>
    <w:link w:val="ac"/>
    <w:uiPriority w:val="99"/>
    <w:unhideWhenUsed/>
    <w:rsid w:val="009C439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C439F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Ивановна</dc:creator>
  <cp:keywords/>
  <dc:description/>
  <cp:lastModifiedBy>Елена Ивановна</cp:lastModifiedBy>
  <cp:revision>2</cp:revision>
  <cp:lastPrinted>2023-12-19T06:32:00Z</cp:lastPrinted>
  <dcterms:created xsi:type="dcterms:W3CDTF">2023-12-19T06:30:00Z</dcterms:created>
  <dcterms:modified xsi:type="dcterms:W3CDTF">2023-12-19T06:33:00Z</dcterms:modified>
</cp:coreProperties>
</file>